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E45A75" w14:textId="62296BB6" w:rsidR="008E5F45" w:rsidRPr="008327B5" w:rsidRDefault="00DE7FF3" w:rsidP="00DE7FF3">
      <w:pPr>
        <w:jc w:val="center"/>
        <w:rPr>
          <w:sz w:val="22"/>
          <w:szCs w:val="22"/>
        </w:rPr>
      </w:pPr>
      <w:r w:rsidRPr="008327B5">
        <w:rPr>
          <w:sz w:val="22"/>
          <w:szCs w:val="22"/>
        </w:rPr>
        <w:t>The Interview Process-</w:t>
      </w:r>
      <w:r w:rsidR="003D6A60">
        <w:rPr>
          <w:sz w:val="22"/>
          <w:szCs w:val="22"/>
        </w:rPr>
        <w:t>After</w:t>
      </w:r>
      <w:r w:rsidRPr="008327B5">
        <w:rPr>
          <w:sz w:val="22"/>
          <w:szCs w:val="22"/>
        </w:rPr>
        <w:t xml:space="preserve"> the Interview</w:t>
      </w:r>
    </w:p>
    <w:p w14:paraId="0C49EB85" w14:textId="6668B89F" w:rsidR="008327B5" w:rsidRDefault="00F5409C" w:rsidP="00092C46">
      <w:pPr>
        <w:jc w:val="center"/>
        <w:rPr>
          <w:sz w:val="22"/>
          <w:szCs w:val="22"/>
        </w:rPr>
      </w:pPr>
      <w:r>
        <w:rPr>
          <w:sz w:val="22"/>
          <w:szCs w:val="22"/>
        </w:rPr>
        <w:t>n</w:t>
      </w:r>
      <w:r w:rsidR="00DE7FF3" w:rsidRPr="008327B5">
        <w:rPr>
          <w:sz w:val="22"/>
          <w:szCs w:val="22"/>
        </w:rPr>
        <w:t xml:space="preserve">otes </w:t>
      </w:r>
      <w:r>
        <w:rPr>
          <w:sz w:val="22"/>
          <w:szCs w:val="22"/>
        </w:rPr>
        <w:t>p</w:t>
      </w:r>
      <w:r w:rsidR="00DE7FF3" w:rsidRPr="008327B5">
        <w:rPr>
          <w:sz w:val="22"/>
          <w:szCs w:val="22"/>
        </w:rPr>
        <w:t>age</w:t>
      </w:r>
    </w:p>
    <w:p w14:paraId="004590FD" w14:textId="77777777" w:rsidR="003928ED" w:rsidRDefault="003928ED" w:rsidP="008327B5">
      <w:pPr>
        <w:jc w:val="both"/>
        <w:rPr>
          <w:sz w:val="22"/>
          <w:szCs w:val="22"/>
        </w:rPr>
      </w:pPr>
    </w:p>
    <w:p w14:paraId="4BB4D2CE" w14:textId="68177176" w:rsidR="003928ED" w:rsidRDefault="00795654" w:rsidP="008327B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Congratulations on a very well-executed interview! </w:t>
      </w:r>
      <w:r w:rsidR="00092C46">
        <w:rPr>
          <w:sz w:val="22"/>
          <w:szCs w:val="22"/>
        </w:rPr>
        <w:t>Y</w:t>
      </w:r>
      <w:r>
        <w:rPr>
          <w:sz w:val="22"/>
          <w:szCs w:val="22"/>
        </w:rPr>
        <w:t xml:space="preserve">ou do not </w:t>
      </w:r>
      <w:r w:rsidR="00092C46">
        <w:rPr>
          <w:sz w:val="22"/>
          <w:szCs w:val="22"/>
        </w:rPr>
        <w:t xml:space="preserve">yet </w:t>
      </w:r>
      <w:r>
        <w:rPr>
          <w:sz w:val="22"/>
          <w:szCs w:val="22"/>
        </w:rPr>
        <w:t xml:space="preserve">have a job offer, so we need to finish </w:t>
      </w:r>
      <w:r w:rsidR="00092C46">
        <w:rPr>
          <w:sz w:val="22"/>
          <w:szCs w:val="22"/>
        </w:rPr>
        <w:t>strong! T</w:t>
      </w:r>
      <w:r>
        <w:rPr>
          <w:sz w:val="22"/>
          <w:szCs w:val="22"/>
        </w:rPr>
        <w:t xml:space="preserve">he after-interview tasks </w:t>
      </w:r>
      <w:r w:rsidR="00092C46">
        <w:rPr>
          <w:sz w:val="22"/>
          <w:szCs w:val="22"/>
        </w:rPr>
        <w:t>will help you</w:t>
      </w:r>
      <w:r>
        <w:rPr>
          <w:sz w:val="22"/>
          <w:szCs w:val="22"/>
        </w:rPr>
        <w:t xml:space="preserve"> stand out from the pack and make it easy for the interviewer to offer you the job</w:t>
      </w:r>
      <w:r w:rsidR="00092C46">
        <w:rPr>
          <w:sz w:val="22"/>
          <w:szCs w:val="22"/>
        </w:rPr>
        <w:t xml:space="preserve">! </w:t>
      </w:r>
    </w:p>
    <w:p w14:paraId="357EC646" w14:textId="77777777" w:rsidR="0023317A" w:rsidRDefault="0023317A" w:rsidP="008327B5">
      <w:pPr>
        <w:jc w:val="both"/>
        <w:rPr>
          <w:sz w:val="22"/>
          <w:szCs w:val="22"/>
        </w:rPr>
      </w:pPr>
    </w:p>
    <w:p w14:paraId="3C7276E5" w14:textId="77777777" w:rsidR="0023317A" w:rsidRDefault="0023317A" w:rsidP="008327B5">
      <w:pPr>
        <w:jc w:val="both"/>
        <w:rPr>
          <w:sz w:val="22"/>
          <w:szCs w:val="22"/>
        </w:rPr>
      </w:pPr>
    </w:p>
    <w:p w14:paraId="60D71875" w14:textId="77777777" w:rsidR="0023317A" w:rsidRDefault="0023317A" w:rsidP="008327B5">
      <w:pPr>
        <w:jc w:val="both"/>
        <w:rPr>
          <w:sz w:val="22"/>
          <w:szCs w:val="22"/>
        </w:rPr>
      </w:pPr>
    </w:p>
    <w:p w14:paraId="37435CE1" w14:textId="6CD23F7E" w:rsidR="0023317A" w:rsidRDefault="0023317A" w:rsidP="008327B5">
      <w:pPr>
        <w:jc w:val="both"/>
        <w:rPr>
          <w:sz w:val="22"/>
          <w:szCs w:val="22"/>
        </w:rPr>
      </w:pPr>
      <w:r>
        <w:rPr>
          <w:sz w:val="22"/>
          <w:szCs w:val="22"/>
        </w:rPr>
        <w:t>What tasks should you complete immediately after your interview?  Why is it important to handwrite these notes?</w:t>
      </w:r>
    </w:p>
    <w:p w14:paraId="23235DD4" w14:textId="77777777" w:rsidR="0023317A" w:rsidRDefault="0023317A" w:rsidP="008327B5">
      <w:pPr>
        <w:jc w:val="both"/>
        <w:rPr>
          <w:sz w:val="22"/>
          <w:szCs w:val="22"/>
        </w:rPr>
      </w:pPr>
    </w:p>
    <w:p w14:paraId="2E6F57CD" w14:textId="77777777" w:rsidR="0023317A" w:rsidRDefault="0023317A" w:rsidP="008327B5">
      <w:pPr>
        <w:jc w:val="both"/>
        <w:rPr>
          <w:sz w:val="22"/>
          <w:szCs w:val="22"/>
        </w:rPr>
      </w:pPr>
    </w:p>
    <w:p w14:paraId="02E32BE0" w14:textId="77777777" w:rsidR="0023317A" w:rsidRDefault="0023317A" w:rsidP="008327B5">
      <w:pPr>
        <w:jc w:val="both"/>
        <w:rPr>
          <w:sz w:val="22"/>
          <w:szCs w:val="22"/>
        </w:rPr>
      </w:pPr>
    </w:p>
    <w:p w14:paraId="6BA2A32C" w14:textId="77777777" w:rsidR="0023317A" w:rsidRDefault="0023317A" w:rsidP="008327B5">
      <w:pPr>
        <w:jc w:val="both"/>
        <w:rPr>
          <w:sz w:val="22"/>
          <w:szCs w:val="22"/>
        </w:rPr>
      </w:pPr>
    </w:p>
    <w:p w14:paraId="7A676268" w14:textId="77777777" w:rsidR="0023317A" w:rsidRDefault="0023317A" w:rsidP="008327B5">
      <w:pPr>
        <w:jc w:val="both"/>
        <w:rPr>
          <w:sz w:val="22"/>
          <w:szCs w:val="22"/>
        </w:rPr>
      </w:pPr>
    </w:p>
    <w:p w14:paraId="0813C0EC" w14:textId="0E47FAA6" w:rsidR="0023317A" w:rsidRDefault="0023317A" w:rsidP="008327B5">
      <w:pPr>
        <w:jc w:val="both"/>
        <w:rPr>
          <w:sz w:val="22"/>
          <w:szCs w:val="22"/>
        </w:rPr>
      </w:pPr>
      <w:r>
        <w:rPr>
          <w:sz w:val="22"/>
          <w:szCs w:val="22"/>
        </w:rPr>
        <w:t>What tasks should you complete within 24 hours of your interview?  Why are these tasks important?</w:t>
      </w:r>
    </w:p>
    <w:p w14:paraId="5AEEC623" w14:textId="77777777" w:rsidR="0023317A" w:rsidRDefault="0023317A" w:rsidP="008327B5">
      <w:pPr>
        <w:jc w:val="both"/>
        <w:rPr>
          <w:sz w:val="22"/>
          <w:szCs w:val="22"/>
        </w:rPr>
      </w:pPr>
    </w:p>
    <w:p w14:paraId="089B9F5F" w14:textId="77777777" w:rsidR="0023317A" w:rsidRDefault="0023317A" w:rsidP="008327B5">
      <w:pPr>
        <w:jc w:val="both"/>
        <w:rPr>
          <w:sz w:val="22"/>
          <w:szCs w:val="22"/>
        </w:rPr>
      </w:pPr>
    </w:p>
    <w:p w14:paraId="3D8968BE" w14:textId="77777777" w:rsidR="0023317A" w:rsidRDefault="0023317A" w:rsidP="008327B5">
      <w:pPr>
        <w:jc w:val="both"/>
        <w:rPr>
          <w:sz w:val="22"/>
          <w:szCs w:val="22"/>
        </w:rPr>
      </w:pPr>
    </w:p>
    <w:p w14:paraId="76383FC1" w14:textId="77777777" w:rsidR="0023317A" w:rsidRDefault="0023317A" w:rsidP="008327B5">
      <w:pPr>
        <w:jc w:val="both"/>
        <w:rPr>
          <w:sz w:val="22"/>
          <w:szCs w:val="22"/>
        </w:rPr>
      </w:pPr>
    </w:p>
    <w:p w14:paraId="3CFF81E7" w14:textId="77777777" w:rsidR="0023317A" w:rsidRDefault="0023317A" w:rsidP="008327B5">
      <w:pPr>
        <w:jc w:val="both"/>
        <w:rPr>
          <w:sz w:val="22"/>
          <w:szCs w:val="22"/>
        </w:rPr>
      </w:pPr>
    </w:p>
    <w:p w14:paraId="0CF6BD5E" w14:textId="6B372125" w:rsidR="0023317A" w:rsidRDefault="0023317A" w:rsidP="008327B5">
      <w:pPr>
        <w:jc w:val="both"/>
        <w:rPr>
          <w:sz w:val="22"/>
          <w:szCs w:val="22"/>
        </w:rPr>
      </w:pPr>
      <w:r>
        <w:rPr>
          <w:sz w:val="22"/>
          <w:szCs w:val="22"/>
        </w:rPr>
        <w:t>What tasks should you complete within the days and weeks of your interview? When is your interview over?</w:t>
      </w:r>
    </w:p>
    <w:p w14:paraId="465BA4B5" w14:textId="77777777" w:rsidR="0023317A" w:rsidRDefault="0023317A" w:rsidP="008327B5">
      <w:pPr>
        <w:jc w:val="both"/>
        <w:rPr>
          <w:sz w:val="22"/>
          <w:szCs w:val="22"/>
        </w:rPr>
      </w:pPr>
    </w:p>
    <w:p w14:paraId="2C55D2FC" w14:textId="77777777" w:rsidR="0023317A" w:rsidRDefault="0023317A" w:rsidP="008327B5">
      <w:pPr>
        <w:jc w:val="both"/>
        <w:rPr>
          <w:sz w:val="22"/>
          <w:szCs w:val="22"/>
        </w:rPr>
      </w:pPr>
    </w:p>
    <w:p w14:paraId="5547A007" w14:textId="77777777" w:rsidR="0023317A" w:rsidRDefault="0023317A" w:rsidP="008327B5">
      <w:pPr>
        <w:jc w:val="both"/>
        <w:rPr>
          <w:sz w:val="22"/>
          <w:szCs w:val="22"/>
        </w:rPr>
      </w:pPr>
    </w:p>
    <w:p w14:paraId="39A8013C" w14:textId="77777777" w:rsidR="0023317A" w:rsidRDefault="0023317A" w:rsidP="008327B5">
      <w:pPr>
        <w:jc w:val="both"/>
        <w:rPr>
          <w:sz w:val="22"/>
          <w:szCs w:val="22"/>
        </w:rPr>
      </w:pPr>
    </w:p>
    <w:p w14:paraId="3B2E73B3" w14:textId="77777777" w:rsidR="0023317A" w:rsidRDefault="0023317A" w:rsidP="008327B5">
      <w:pPr>
        <w:jc w:val="both"/>
        <w:rPr>
          <w:sz w:val="22"/>
          <w:szCs w:val="22"/>
        </w:rPr>
      </w:pPr>
    </w:p>
    <w:p w14:paraId="6B39E06C" w14:textId="08ABF3B0" w:rsidR="0023317A" w:rsidRPr="008327B5" w:rsidRDefault="0023317A" w:rsidP="008327B5">
      <w:pPr>
        <w:jc w:val="both"/>
        <w:rPr>
          <w:sz w:val="22"/>
          <w:szCs w:val="22"/>
        </w:rPr>
      </w:pPr>
      <w:r>
        <w:rPr>
          <w:sz w:val="22"/>
          <w:szCs w:val="22"/>
        </w:rPr>
        <w:t>What are the never-</w:t>
      </w:r>
      <w:proofErr w:type="spellStart"/>
      <w:r>
        <w:rPr>
          <w:sz w:val="22"/>
          <w:szCs w:val="22"/>
        </w:rPr>
        <w:t>evers</w:t>
      </w:r>
      <w:proofErr w:type="spellEnd"/>
      <w:r>
        <w:rPr>
          <w:sz w:val="22"/>
          <w:szCs w:val="22"/>
        </w:rPr>
        <w:t xml:space="preserve">?  </w:t>
      </w:r>
      <w:r w:rsidR="00046A2F">
        <w:rPr>
          <w:sz w:val="22"/>
          <w:szCs w:val="22"/>
        </w:rPr>
        <w:t xml:space="preserve">What are they? </w:t>
      </w:r>
      <w:proofErr w:type="gramStart"/>
      <w:r>
        <w:rPr>
          <w:sz w:val="22"/>
          <w:szCs w:val="22"/>
        </w:rPr>
        <w:t>Why</w:t>
      </w:r>
      <w:proofErr w:type="gramEnd"/>
      <w:r>
        <w:rPr>
          <w:sz w:val="22"/>
          <w:szCs w:val="22"/>
        </w:rPr>
        <w:t xml:space="preserve"> are these important?</w:t>
      </w:r>
    </w:p>
    <w:sectPr w:rsidR="0023317A" w:rsidRPr="008327B5" w:rsidSect="00DE7FF3">
      <w:headerReference w:type="default" r:id="rId6"/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C82890" w14:textId="77777777" w:rsidR="00746F13" w:rsidRDefault="00746F13" w:rsidP="00DE7FF3">
      <w:r>
        <w:separator/>
      </w:r>
    </w:p>
  </w:endnote>
  <w:endnote w:type="continuationSeparator" w:id="0">
    <w:p w14:paraId="420E6511" w14:textId="77777777" w:rsidR="00746F13" w:rsidRDefault="00746F13" w:rsidP="00DE7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F52386" w14:textId="38895843" w:rsidR="008327B5" w:rsidRDefault="008327B5" w:rsidP="008327B5">
    <w:pPr>
      <w:pStyle w:val="Footer"/>
      <w:jc w:val="center"/>
    </w:pPr>
    <w:r>
      <w:t xml:space="preserve"> </w:t>
    </w:r>
  </w:p>
  <w:p w14:paraId="4DC70A05" w14:textId="65345318" w:rsidR="008327B5" w:rsidRDefault="008327B5" w:rsidP="00F5409C">
    <w:pPr>
      <w:pStyle w:val="Footer"/>
      <w:jc w:val="center"/>
      <w:rPr>
        <w:sz w:val="20"/>
        <w:szCs w:val="20"/>
      </w:rPr>
    </w:pPr>
    <w:r w:rsidRPr="008327B5">
      <w:rPr>
        <w:sz w:val="20"/>
        <w:szCs w:val="20"/>
      </w:rPr>
      <w:t>Use the presentation on the OJT website</w:t>
    </w:r>
    <w:r w:rsidR="00F5409C">
      <w:rPr>
        <w:sz w:val="20"/>
        <w:szCs w:val="20"/>
      </w:rPr>
      <w:t xml:space="preserve"> t</w:t>
    </w:r>
    <w:r w:rsidRPr="008327B5">
      <w:rPr>
        <w:sz w:val="20"/>
        <w:szCs w:val="20"/>
      </w:rPr>
      <w:t>o assist in answering the questions</w:t>
    </w:r>
  </w:p>
  <w:p w14:paraId="628D1073" w14:textId="7CBDC421" w:rsidR="00F5409C" w:rsidRDefault="00F5409C" w:rsidP="00F5409C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>Use this checklist to prepare for your interview</w:t>
    </w:r>
  </w:p>
  <w:p w14:paraId="09DBAA75" w14:textId="6C7B6DE8" w:rsidR="00A40989" w:rsidRPr="008327B5" w:rsidRDefault="00F5409C" w:rsidP="008327B5">
    <w:pPr>
      <w:pStyle w:val="Footer"/>
      <w:jc w:val="center"/>
      <w:rPr>
        <w:sz w:val="20"/>
        <w:szCs w:val="20"/>
      </w:rPr>
    </w:pPr>
    <w:r w:rsidRPr="00DE7FF3">
      <w:rPr>
        <w:noProof/>
      </w:rPr>
      <w:drawing>
        <wp:inline distT="0" distB="0" distL="0" distR="0" wp14:anchorId="58EE0008" wp14:editId="3D841F07">
          <wp:extent cx="2863850" cy="491439"/>
          <wp:effectExtent l="0" t="0" r="0" b="4445"/>
          <wp:docPr id="6" name="Picture 5">
            <a:extLst xmlns:a="http://schemas.openxmlformats.org/drawingml/2006/main">
              <a:ext uri="{FF2B5EF4-FFF2-40B4-BE49-F238E27FC236}">
                <a16:creationId xmlns:a16="http://schemas.microsoft.com/office/drawing/2014/main" id="{32D42A20-E661-F8CA-EBE7-D4D9B7AC706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>
                    <a:extLst>
                      <a:ext uri="{FF2B5EF4-FFF2-40B4-BE49-F238E27FC236}">
                        <a16:creationId xmlns:a16="http://schemas.microsoft.com/office/drawing/2014/main" id="{32D42A20-E661-F8CA-EBE7-D4D9B7AC706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l="343" t="42263" r="-343" b="42631"/>
                  <a:stretch>
                    <a:fillRect/>
                  </a:stretch>
                </pic:blipFill>
                <pic:spPr>
                  <a:xfrm>
                    <a:off x="0" y="0"/>
                    <a:ext cx="3186125" cy="546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  <w:szCs w:val="20"/>
      </w:rPr>
      <w:t xml:space="preserve">                                                                                 </w:t>
    </w:r>
    <w:r w:rsidRPr="00DE7FF3">
      <w:rPr>
        <w:noProof/>
      </w:rPr>
      <w:drawing>
        <wp:inline distT="0" distB="0" distL="0" distR="0" wp14:anchorId="41140A7F" wp14:editId="38E38F84">
          <wp:extent cx="762000" cy="762000"/>
          <wp:effectExtent l="0" t="0" r="0" b="0"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91840FEF-CFF7-15BF-661C-651C2DDA74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91840FEF-CFF7-15BF-661C-651C2DDA74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62076" cy="762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905DE6" w14:textId="77777777" w:rsidR="00746F13" w:rsidRDefault="00746F13" w:rsidP="00DE7FF3">
      <w:r>
        <w:separator/>
      </w:r>
    </w:p>
  </w:footnote>
  <w:footnote w:type="continuationSeparator" w:id="0">
    <w:p w14:paraId="03EE9A66" w14:textId="77777777" w:rsidR="00746F13" w:rsidRDefault="00746F13" w:rsidP="00DE7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11365A" w14:textId="0FE83090" w:rsidR="00DE7FF3" w:rsidRDefault="00DE7FF3" w:rsidP="00DE7FF3">
    <w:pPr>
      <w:pStyle w:val="Header"/>
      <w:jc w:val="right"/>
    </w:pPr>
    <w:r w:rsidRPr="00DE7FF3">
      <w:rPr>
        <w:noProof/>
      </w:rPr>
      <w:drawing>
        <wp:inline distT="0" distB="0" distL="0" distR="0" wp14:anchorId="599BC7D2" wp14:editId="6874D244">
          <wp:extent cx="1403350" cy="455789"/>
          <wp:effectExtent l="0" t="0" r="0" b="1905"/>
          <wp:docPr id="7" name="Picture 6">
            <a:extLst xmlns:a="http://schemas.openxmlformats.org/drawingml/2006/main">
              <a:ext uri="{FF2B5EF4-FFF2-40B4-BE49-F238E27FC236}">
                <a16:creationId xmlns:a16="http://schemas.microsoft.com/office/drawing/2014/main" id="{2AC11F5A-93EF-B42F-0A16-0530871D55F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>
                    <a:extLst>
                      <a:ext uri="{FF2B5EF4-FFF2-40B4-BE49-F238E27FC236}">
                        <a16:creationId xmlns:a16="http://schemas.microsoft.com/office/drawing/2014/main" id="{2AC11F5A-93EF-B42F-0A16-0530871D55F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022" cy="4686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4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FF3"/>
    <w:rsid w:val="00046A2F"/>
    <w:rsid w:val="00092C46"/>
    <w:rsid w:val="000F7FF5"/>
    <w:rsid w:val="002144DF"/>
    <w:rsid w:val="0023317A"/>
    <w:rsid w:val="00296C74"/>
    <w:rsid w:val="00297FAC"/>
    <w:rsid w:val="003928ED"/>
    <w:rsid w:val="003D6A60"/>
    <w:rsid w:val="00411293"/>
    <w:rsid w:val="00520945"/>
    <w:rsid w:val="00540DF9"/>
    <w:rsid w:val="005A3B26"/>
    <w:rsid w:val="005B0CCB"/>
    <w:rsid w:val="00746F13"/>
    <w:rsid w:val="00770708"/>
    <w:rsid w:val="00790291"/>
    <w:rsid w:val="00795654"/>
    <w:rsid w:val="007F1CD5"/>
    <w:rsid w:val="008327B5"/>
    <w:rsid w:val="008E5F45"/>
    <w:rsid w:val="00926C41"/>
    <w:rsid w:val="00A40989"/>
    <w:rsid w:val="00A92BCF"/>
    <w:rsid w:val="00C10B20"/>
    <w:rsid w:val="00CD7B17"/>
    <w:rsid w:val="00CE56B5"/>
    <w:rsid w:val="00DE7FF3"/>
    <w:rsid w:val="00EE1CBE"/>
    <w:rsid w:val="00F360EC"/>
    <w:rsid w:val="00F5409C"/>
    <w:rsid w:val="00F5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0E92CF"/>
  <w15:chartTrackingRefBased/>
  <w15:docId w15:val="{A1CB6478-0842-A247-A225-C9FEE1AB0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F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F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F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F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F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FF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FF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FF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FF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F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F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FF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FF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FF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FF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FF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FF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FF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F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F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F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F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F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F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F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F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F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F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FF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7F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FF3"/>
  </w:style>
  <w:style w:type="paragraph" w:styleId="Footer">
    <w:name w:val="footer"/>
    <w:basedOn w:val="Normal"/>
    <w:link w:val="FooterChar"/>
    <w:uiPriority w:val="99"/>
    <w:unhideWhenUsed/>
    <w:rsid w:val="00DE7F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Giustozzi</dc:creator>
  <cp:keywords/>
  <dc:description/>
  <cp:lastModifiedBy>David Giustozzi</cp:lastModifiedBy>
  <cp:revision>6</cp:revision>
  <cp:lastPrinted>2026-08-11T21:07:00Z</cp:lastPrinted>
  <dcterms:created xsi:type="dcterms:W3CDTF">2026-08-13T21:37:00Z</dcterms:created>
  <dcterms:modified xsi:type="dcterms:W3CDTF">2026-10-13T15:29:00Z</dcterms:modified>
</cp:coreProperties>
</file>